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454CFD" w:rsidRPr="007E2BD6" w:rsidRDefault="00454CFD" w:rsidP="008A50AE">
      <w:pPr>
        <w:tabs>
          <w:tab w:val="left" w:pos="644"/>
        </w:tabs>
        <w:jc w:val="center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r w:rsidRPr="007E2BD6">
        <w:rPr>
          <w:rFonts w:ascii="Arial" w:eastAsia="Arial Unicode MS" w:hAnsi="Arial" w:cs="Arial"/>
          <w:b/>
          <w:sz w:val="32"/>
          <w:szCs w:val="32"/>
        </w:rPr>
        <w:t>,,</w:t>
      </w:r>
      <w:r w:rsidR="00DC5C10" w:rsidRPr="00DC5C10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DC5C10" w:rsidRPr="00DC5C10">
        <w:rPr>
          <w:rFonts w:ascii="Arial" w:eastAsia="Arial Unicode MS" w:hAnsi="Arial" w:cs="Arial"/>
          <w:b/>
          <w:sz w:val="32"/>
          <w:szCs w:val="32"/>
        </w:rPr>
        <w:t xml:space="preserve">Vestavba učeben střední zdravotnické školy – stavební úpravy budovy </w:t>
      </w:r>
      <w:proofErr w:type="gramStart"/>
      <w:r w:rsidR="00DC5C10" w:rsidRPr="00DC5C10">
        <w:rPr>
          <w:rFonts w:ascii="Arial" w:eastAsia="Arial Unicode MS" w:hAnsi="Arial" w:cs="Arial"/>
          <w:b/>
          <w:sz w:val="32"/>
          <w:szCs w:val="32"/>
        </w:rPr>
        <w:t>č.p.</w:t>
      </w:r>
      <w:proofErr w:type="gramEnd"/>
      <w:r w:rsidR="00DC5C10" w:rsidRPr="00DC5C10">
        <w:rPr>
          <w:rFonts w:ascii="Arial" w:eastAsia="Arial Unicode MS" w:hAnsi="Arial" w:cs="Arial"/>
          <w:b/>
          <w:sz w:val="32"/>
          <w:szCs w:val="32"/>
        </w:rPr>
        <w:t>335</w:t>
      </w:r>
      <w:r w:rsidR="008A50AE">
        <w:rPr>
          <w:rFonts w:ascii="Arial" w:eastAsia="Arial Unicode MS" w:hAnsi="Arial" w:cs="Arial"/>
          <w:b/>
          <w:sz w:val="32"/>
          <w:szCs w:val="32"/>
        </w:rPr>
        <w:t>“</w:t>
      </w:r>
    </w:p>
    <w:bookmarkEnd w:id="0"/>
    <w:p w:rsidR="00454CFD" w:rsidRDefault="00454CFD" w:rsidP="00454CFD">
      <w:pPr>
        <w:tabs>
          <w:tab w:val="left" w:pos="2268"/>
        </w:tabs>
        <w:jc w:val="center"/>
        <w:rPr>
          <w:rFonts w:ascii="Arial" w:hAnsi="Arial" w:cs="Arial"/>
          <w:b/>
        </w:rPr>
      </w:pP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A86ABC" w:rsidRDefault="00DC5C10" w:rsidP="0068040B">
      <w:pPr>
        <w:rPr>
          <w:sz w:val="32"/>
          <w:szCs w:val="32"/>
        </w:rPr>
      </w:pPr>
      <w:hyperlink r:id="rId4" w:history="1">
        <w:r w:rsidRPr="00125943">
          <w:rPr>
            <w:rStyle w:val="Hypertextovodkaz"/>
            <w:sz w:val="32"/>
            <w:szCs w:val="32"/>
          </w:rPr>
          <w:t>https://nen.nipez.cz/v</w:t>
        </w:r>
        <w:r w:rsidRPr="00125943">
          <w:rPr>
            <w:rStyle w:val="Hypertextovodkaz"/>
            <w:sz w:val="32"/>
            <w:szCs w:val="32"/>
          </w:rPr>
          <w:t>e</w:t>
        </w:r>
        <w:r w:rsidRPr="00125943">
          <w:rPr>
            <w:rStyle w:val="Hypertextovodkaz"/>
            <w:sz w:val="32"/>
            <w:szCs w:val="32"/>
          </w:rPr>
          <w:t>rejne-zakazky/detail-zakazky/N006-25-V00019895</w:t>
        </w:r>
      </w:hyperlink>
    </w:p>
    <w:p w:rsidR="00DC5C10" w:rsidRDefault="00DC5C10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12EEC" w:rsidRDefault="00DC5C10" w:rsidP="0068040B">
      <w:pPr>
        <w:rPr>
          <w:sz w:val="32"/>
          <w:szCs w:val="32"/>
        </w:rPr>
      </w:pPr>
      <w:hyperlink r:id="rId5" w:history="1">
        <w:r w:rsidRPr="00125943">
          <w:rPr>
            <w:rStyle w:val="Hypertextovodkaz"/>
            <w:sz w:val="32"/>
            <w:szCs w:val="32"/>
          </w:rPr>
          <w:t>https://nen.nipez.cz/verejne-zakazky/detail-zakazky/N006-25-V00019895/zadavaci-dokumentace</w:t>
        </w:r>
      </w:hyperlink>
      <w:r>
        <w:rPr>
          <w:sz w:val="32"/>
          <w:szCs w:val="32"/>
        </w:rPr>
        <w:t xml:space="preserve"> </w:t>
      </w:r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4CFD"/>
    <w:rsid w:val="00457B3A"/>
    <w:rsid w:val="00512EEC"/>
    <w:rsid w:val="00591D3D"/>
    <w:rsid w:val="0068040B"/>
    <w:rsid w:val="006A1E18"/>
    <w:rsid w:val="00721A2C"/>
    <w:rsid w:val="0077501C"/>
    <w:rsid w:val="007A0D49"/>
    <w:rsid w:val="008A50AE"/>
    <w:rsid w:val="00A86ABC"/>
    <w:rsid w:val="00BC0B14"/>
    <w:rsid w:val="00C42636"/>
    <w:rsid w:val="00D945D8"/>
    <w:rsid w:val="00DC5C10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5-V00019895/zadavaci-dokumentace" TargetMode="External"/><Relationship Id="rId4" Type="http://schemas.openxmlformats.org/officeDocument/2006/relationships/hyperlink" Target="https://nen.nipez.cz/verejne-zakazky/detail-zakazky/N006-25-V0001989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20</cp:revision>
  <dcterms:created xsi:type="dcterms:W3CDTF">2022-01-26T11:53:00Z</dcterms:created>
  <dcterms:modified xsi:type="dcterms:W3CDTF">2025-07-02T12:21:00Z</dcterms:modified>
</cp:coreProperties>
</file>